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A2" w:rsidRPr="00C62BA2" w:rsidRDefault="00C62BA2" w:rsidP="00C62BA2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C62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FE9B6A" wp14:editId="249D020F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671195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BA2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textWrapping" w:clear="all"/>
      </w:r>
    </w:p>
    <w:p w:rsidR="00C62BA2" w:rsidRPr="00C62BA2" w:rsidRDefault="00C62BA2" w:rsidP="00C62BA2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62BA2" w:rsidRPr="00C62BA2" w:rsidRDefault="00C62BA2" w:rsidP="00C62BA2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62BA2" w:rsidRPr="00C62BA2" w:rsidRDefault="00C62BA2" w:rsidP="00C62BA2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62BA2" w:rsidRPr="00C62BA2" w:rsidRDefault="00C62BA2" w:rsidP="00C6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2B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КРАСНОЯРСКИЙ КРАЙ</w:t>
      </w:r>
    </w:p>
    <w:p w:rsidR="00C62BA2" w:rsidRPr="00C62BA2" w:rsidRDefault="00C62BA2" w:rsidP="00C6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2B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БОЛЬШЕУЛУЙСКОГО РАЙОНА</w:t>
      </w:r>
    </w:p>
    <w:p w:rsidR="00C62BA2" w:rsidRPr="00C62BA2" w:rsidRDefault="00C62BA2" w:rsidP="00C6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2BA2" w:rsidRPr="00C62BA2" w:rsidRDefault="00C62BA2" w:rsidP="00C6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2B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62BA2" w:rsidRPr="004419F4" w:rsidRDefault="007120A4" w:rsidP="00C62BA2">
      <w:pPr>
        <w:shd w:val="clear" w:color="auto" w:fill="FFFFFF"/>
        <w:tabs>
          <w:tab w:val="left" w:pos="-73"/>
        </w:tabs>
        <w:spacing w:before="22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F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62BA2" w:rsidRPr="00441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19F4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10.2013</w:t>
      </w:r>
      <w:r w:rsidR="00C62BA2" w:rsidRPr="0044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 Большой Улуй                </w:t>
      </w:r>
      <w:r w:rsidRPr="0044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360</w:t>
      </w:r>
      <w:r w:rsidR="00C62BA2" w:rsidRPr="0044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C62BA2" w:rsidRPr="004419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C62BA2" w:rsidRPr="00C62BA2" w:rsidRDefault="00C62BA2" w:rsidP="00C62BA2">
      <w:pPr>
        <w:shd w:val="clear" w:color="auto" w:fill="FFFFFF"/>
        <w:tabs>
          <w:tab w:val="left" w:pos="-73"/>
        </w:tabs>
        <w:spacing w:before="227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2B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tbl>
      <w:tblPr>
        <w:tblStyle w:val="a3"/>
        <w:tblW w:w="97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C62BA2" w:rsidRPr="00C62BA2" w:rsidTr="00677DDC">
        <w:trPr>
          <w:trHeight w:val="1510"/>
        </w:trPr>
        <w:tc>
          <w:tcPr>
            <w:tcW w:w="9715" w:type="dxa"/>
            <w:hideMark/>
          </w:tcPr>
          <w:p w:rsidR="00C62BA2" w:rsidRPr="004419F4" w:rsidRDefault="007120A4" w:rsidP="004419F4">
            <w:pPr>
              <w:jc w:val="both"/>
              <w:rPr>
                <w:b/>
                <w:i/>
                <w:sz w:val="28"/>
                <w:szCs w:val="28"/>
              </w:rPr>
            </w:pPr>
            <w:r w:rsidRPr="004419F4">
              <w:rPr>
                <w:b/>
                <w:i/>
                <w:sz w:val="28"/>
                <w:szCs w:val="28"/>
              </w:rPr>
              <w:t xml:space="preserve">(в редакции Постановлений Администрации Большеулуйского района </w:t>
            </w:r>
            <w:r w:rsidR="00E960B6" w:rsidRPr="004419F4">
              <w:rPr>
                <w:b/>
                <w:i/>
                <w:sz w:val="28"/>
                <w:szCs w:val="28"/>
              </w:rPr>
              <w:t>от</w:t>
            </w:r>
            <w:r w:rsidR="00677DDC" w:rsidRPr="004419F4">
              <w:rPr>
                <w:b/>
                <w:i/>
                <w:sz w:val="28"/>
                <w:szCs w:val="28"/>
              </w:rPr>
              <w:t xml:space="preserve"> </w:t>
            </w:r>
            <w:r w:rsidR="00E960B6" w:rsidRPr="004419F4">
              <w:rPr>
                <w:b/>
                <w:i/>
                <w:sz w:val="28"/>
                <w:szCs w:val="28"/>
              </w:rPr>
              <w:t>23.07.2014 № 180-п,</w:t>
            </w:r>
            <w:r w:rsidR="00677DDC" w:rsidRPr="004419F4">
              <w:rPr>
                <w:b/>
                <w:i/>
                <w:sz w:val="28"/>
                <w:szCs w:val="28"/>
              </w:rPr>
              <w:t xml:space="preserve"> 16.03.2015 № 56-п, 09.11.2015 № 258-п, 02.11.2016 № 244-п, 13.04.2017 № 106-п, 05.09.2017 № 237-п, 05.09.2017 № 238-п,</w:t>
            </w:r>
            <w:r w:rsidR="00D80E43">
              <w:rPr>
                <w:b/>
                <w:i/>
                <w:sz w:val="28"/>
                <w:szCs w:val="28"/>
              </w:rPr>
              <w:t xml:space="preserve"> </w:t>
            </w:r>
            <w:r w:rsidR="00677DDC" w:rsidRPr="004419F4">
              <w:rPr>
                <w:b/>
                <w:i/>
                <w:sz w:val="28"/>
                <w:szCs w:val="28"/>
              </w:rPr>
              <w:t>29.03.2018 № 84-п</w:t>
            </w:r>
            <w:r w:rsidR="00D80E43">
              <w:rPr>
                <w:b/>
                <w:i/>
                <w:sz w:val="28"/>
                <w:szCs w:val="28"/>
              </w:rPr>
              <w:t xml:space="preserve">, </w:t>
            </w:r>
            <w:r w:rsidR="00714CE9">
              <w:rPr>
                <w:b/>
                <w:i/>
                <w:sz w:val="28"/>
                <w:szCs w:val="28"/>
              </w:rPr>
              <w:t xml:space="preserve">30.05.2018 </w:t>
            </w:r>
            <w:r w:rsidR="00D80E43">
              <w:rPr>
                <w:b/>
                <w:i/>
                <w:sz w:val="28"/>
                <w:szCs w:val="28"/>
              </w:rPr>
              <w:t>№ 132-п</w:t>
            </w:r>
            <w:r w:rsidR="00714CE9">
              <w:rPr>
                <w:b/>
                <w:i/>
                <w:sz w:val="28"/>
                <w:szCs w:val="28"/>
              </w:rPr>
              <w:t>, 08.11.2018 № 296-п</w:t>
            </w:r>
            <w:bookmarkStart w:id="0" w:name="_GoBack"/>
            <w:bookmarkEnd w:id="0"/>
            <w:r w:rsidR="00677DDC" w:rsidRPr="004419F4">
              <w:rPr>
                <w:b/>
                <w:i/>
                <w:sz w:val="28"/>
                <w:szCs w:val="28"/>
              </w:rPr>
              <w:t>)</w:t>
            </w:r>
          </w:p>
        </w:tc>
      </w:tr>
    </w:tbl>
    <w:p w:rsidR="00C62BA2" w:rsidRPr="00677DDC" w:rsidRDefault="00C62BA2" w:rsidP="00441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2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постановлением Администрации Большеулуйского района</w:t>
      </w:r>
      <w:r w:rsidRPr="00C6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30.07.2013 г. № 270-п «Об утверждении Порядка принятия решений о разработке  муниципальных программ Большеулуйского района, их формировании и реализа</w:t>
      </w:r>
      <w:r w:rsidR="0040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ции», руководствуясь статьями 32.2, 32.3, </w:t>
      </w:r>
      <w:r w:rsidRPr="00C62B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Большеулуйского района,</w:t>
      </w:r>
    </w:p>
    <w:p w:rsidR="00C62BA2" w:rsidRPr="00C62BA2" w:rsidRDefault="00C62BA2" w:rsidP="00441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C62BA2" w:rsidRPr="00C62BA2" w:rsidRDefault="00C62BA2" w:rsidP="00441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62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ПОСТАНОВЛЯЮ:</w:t>
      </w:r>
    </w:p>
    <w:p w:rsidR="00C62BA2" w:rsidRPr="00C62BA2" w:rsidRDefault="00C62BA2" w:rsidP="00441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8"/>
          <w:szCs w:val="8"/>
          <w:lang w:eastAsia="ru-RU"/>
        </w:rPr>
      </w:pPr>
    </w:p>
    <w:p w:rsidR="004419F4" w:rsidRPr="004419F4" w:rsidRDefault="004419F4" w:rsidP="004419F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="00C62BA2" w:rsidRPr="00441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Большеулуйского района»</w:t>
      </w:r>
      <w:r w:rsidRPr="004419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C62BA2" w:rsidRPr="00C62BA2" w:rsidRDefault="00C62BA2" w:rsidP="00441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C62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4051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Администрации</w:t>
      </w:r>
      <w:r w:rsidRPr="00C6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Большеулуйского района по </w:t>
      </w:r>
      <w:r w:rsidR="00405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 с поселениями</w:t>
      </w:r>
      <w:r w:rsidRPr="00C6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Черепанова С.В.</w:t>
      </w:r>
    </w:p>
    <w:p w:rsidR="00C62BA2" w:rsidRPr="00C62BA2" w:rsidRDefault="00C62BA2" w:rsidP="00441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44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</w:t>
      </w:r>
      <w:r w:rsidRPr="00C6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441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BA2" w:rsidRPr="00C62BA2" w:rsidRDefault="00C62BA2" w:rsidP="0044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A2" w:rsidRPr="00C62BA2" w:rsidRDefault="00C62BA2" w:rsidP="00C62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A2" w:rsidRPr="00C62BA2" w:rsidRDefault="00C62BA2" w:rsidP="00C62BA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62BA2" w:rsidRPr="00C62BA2" w:rsidRDefault="00C62BA2" w:rsidP="00C62BA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C62BA2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C62BA2" w:rsidRPr="00C62BA2" w:rsidRDefault="00C62BA2" w:rsidP="00C62BA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62BA2" w:rsidRPr="00C62BA2" w:rsidRDefault="00C62BA2" w:rsidP="00C62B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19F4" w:rsidRDefault="004419F4" w:rsidP="00C6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419F4" w:rsidRDefault="00405169" w:rsidP="00C6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Руководитель Администрации</w:t>
      </w:r>
    </w:p>
    <w:p w:rsidR="00C62BA2" w:rsidRPr="00C62BA2" w:rsidRDefault="00C62BA2" w:rsidP="00C6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62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Большеулуйского района                                                            </w:t>
      </w:r>
      <w:r w:rsidR="004419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</w:t>
      </w:r>
      <w:r w:rsidRPr="00C62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А. </w:t>
      </w:r>
      <w:r w:rsidR="004419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Рылов</w:t>
      </w:r>
      <w:r w:rsidRPr="00C62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</w:t>
      </w:r>
    </w:p>
    <w:p w:rsidR="00C62BA2" w:rsidRPr="00C62BA2" w:rsidRDefault="00C62BA2" w:rsidP="00C62BA2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C62BA2" w:rsidRPr="00C62BA2">
          <w:pgSz w:w="12240" w:h="15840"/>
          <w:pgMar w:top="567" w:right="851" w:bottom="1134" w:left="1701" w:header="720" w:footer="720" w:gutter="0"/>
          <w:cols w:space="720"/>
        </w:sectPr>
      </w:pPr>
    </w:p>
    <w:p w:rsidR="00AE13FF" w:rsidRDefault="00AE13FF" w:rsidP="00E61B0C"/>
    <w:sectPr w:rsidR="00AE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E24"/>
    <w:multiLevelType w:val="hybridMultilevel"/>
    <w:tmpl w:val="897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0264A"/>
    <w:multiLevelType w:val="hybridMultilevel"/>
    <w:tmpl w:val="EE804646"/>
    <w:lvl w:ilvl="0" w:tplc="0FB6F54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CF"/>
    <w:rsid w:val="003514CF"/>
    <w:rsid w:val="00405169"/>
    <w:rsid w:val="004419F4"/>
    <w:rsid w:val="00677DDC"/>
    <w:rsid w:val="007120A4"/>
    <w:rsid w:val="00714CE9"/>
    <w:rsid w:val="00AE13FF"/>
    <w:rsid w:val="00C62BA2"/>
    <w:rsid w:val="00D80E43"/>
    <w:rsid w:val="00E61B0C"/>
    <w:rsid w:val="00E9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BA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7D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7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7D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4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BA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7D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7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7D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4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2018-04-13T06:06:00Z</dcterms:created>
  <dcterms:modified xsi:type="dcterms:W3CDTF">2018-12-13T02:47:00Z</dcterms:modified>
</cp:coreProperties>
</file>